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E54721">
        <w:rPr>
          <w:b/>
          <w:bCs/>
          <w:sz w:val="44"/>
          <w:szCs w:val="44"/>
        </w:rPr>
        <w:t>1</w:t>
      </w:r>
      <w:r w:rsidR="0003732C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C30BD0">
        <w:rPr>
          <w:b/>
          <w:bCs/>
          <w:sz w:val="44"/>
          <w:szCs w:val="44"/>
        </w:rPr>
        <w:t>1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>edání zastupitelstva obce dne</w:t>
      </w:r>
      <w:r w:rsidR="0003732C">
        <w:rPr>
          <w:rFonts w:ascii="Times New Roman" w:eastAsia="Times New Roman" w:hAnsi="Times New Roman" w:cs="Times New Roman"/>
          <w:sz w:val="28"/>
          <w:szCs w:val="28"/>
          <w:lang w:eastAsia="cs-CZ"/>
        </w:rPr>
        <w:t>14.10</w:t>
      </w:r>
      <w:r w:rsidR="00E54721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18440F">
        <w:rPr>
          <w:rFonts w:ascii="Times New Roman" w:eastAsia="Times New Roman" w:hAnsi="Times New Roman" w:cs="Times New Roman"/>
          <w:sz w:val="28"/>
          <w:szCs w:val="28"/>
          <w:lang w:eastAsia="cs-CZ"/>
        </w:rPr>
        <w:t>2021</w:t>
      </w:r>
      <w:r w:rsidR="00EC770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21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102EC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</w:t>
      </w:r>
      <w:r w:rsidR="0003732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 w:rsidR="0003732C">
        <w:rPr>
          <w:rFonts w:ascii="Times New Roman" w:eastAsia="Times New Roman" w:hAnsi="Times New Roman" w:cs="Times New Roman"/>
          <w:sz w:val="28"/>
          <w:szCs w:val="28"/>
          <w:lang w:eastAsia="cs-CZ"/>
        </w:rPr>
        <w:t>lubovně SDH Klokočov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743795" w:rsidRDefault="00743795" w:rsidP="00743795">
      <w:pPr>
        <w:spacing w:after="283"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Program:</w:t>
      </w:r>
    </w:p>
    <w:p w:rsidR="00743795" w:rsidRPr="00EC7705" w:rsidRDefault="0074379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EC7705">
        <w:rPr>
          <w:rFonts w:asciiTheme="majorHAnsi" w:eastAsia="Calibri" w:hAnsiTheme="majorHAnsi"/>
          <w:sz w:val="28"/>
          <w:szCs w:val="28"/>
        </w:rPr>
        <w:t>1/ Seznámení s programem schůze</w:t>
      </w:r>
    </w:p>
    <w:p w:rsidR="00743795" w:rsidRPr="00EC7705" w:rsidRDefault="0074379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EC7705">
        <w:rPr>
          <w:rFonts w:asciiTheme="majorHAnsi" w:eastAsia="Calibri" w:hAnsiTheme="majorHAnsi"/>
          <w:sz w:val="28"/>
          <w:szCs w:val="28"/>
        </w:rPr>
        <w:t>2/ Jmenování zapisovatele a ověřovatelů</w:t>
      </w:r>
    </w:p>
    <w:p w:rsidR="00743795" w:rsidRPr="00EC7705" w:rsidRDefault="0074379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EC7705">
        <w:rPr>
          <w:rFonts w:asciiTheme="majorHAnsi" w:eastAsia="Calibri" w:hAnsiTheme="majorHAnsi"/>
          <w:sz w:val="28"/>
          <w:szCs w:val="28"/>
        </w:rPr>
        <w:t>3/ Kontrola minulého usnesení</w:t>
      </w:r>
    </w:p>
    <w:p w:rsidR="0003732C" w:rsidRDefault="00EC7705" w:rsidP="00743795">
      <w:pPr>
        <w:spacing w:after="283" w:line="360" w:lineRule="auto"/>
        <w:rPr>
          <w:rFonts w:asciiTheme="majorHAnsi" w:eastAsia="Calibri" w:hAnsiTheme="majorHAnsi"/>
          <w:sz w:val="28"/>
          <w:szCs w:val="28"/>
        </w:rPr>
      </w:pPr>
      <w:r w:rsidRPr="00EC7705">
        <w:rPr>
          <w:rFonts w:asciiTheme="majorHAnsi" w:eastAsia="Calibri" w:hAnsiTheme="majorHAnsi"/>
          <w:sz w:val="28"/>
          <w:szCs w:val="28"/>
        </w:rPr>
        <w:t xml:space="preserve">4/ </w:t>
      </w:r>
      <w:r w:rsidR="0003732C">
        <w:rPr>
          <w:rFonts w:asciiTheme="majorHAnsi" w:eastAsia="Calibri" w:hAnsiTheme="majorHAnsi"/>
          <w:sz w:val="28"/>
          <w:szCs w:val="28"/>
        </w:rPr>
        <w:t>Cenová nabídka tepelné čerpadlo</w:t>
      </w:r>
    </w:p>
    <w:p w:rsidR="00EC7705" w:rsidRPr="00EC7705" w:rsidRDefault="00EC7705" w:rsidP="00743795">
      <w:pPr>
        <w:spacing w:after="283" w:line="360" w:lineRule="auto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EC7705">
        <w:rPr>
          <w:rFonts w:asciiTheme="majorHAnsi" w:eastAsia="Calibri" w:hAnsiTheme="majorHAnsi"/>
          <w:sz w:val="28"/>
          <w:szCs w:val="28"/>
        </w:rPr>
        <w:t xml:space="preserve">5/ </w:t>
      </w:r>
      <w:r w:rsidR="0003732C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Rozpočtové opatření </w:t>
      </w:r>
      <w:proofErr w:type="gramStart"/>
      <w:r w:rsidR="0003732C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č.5</w:t>
      </w:r>
      <w:proofErr w:type="gramEnd"/>
    </w:p>
    <w:p w:rsidR="00EC7705" w:rsidRPr="00EC7705" w:rsidRDefault="00EC7705" w:rsidP="00743795">
      <w:pPr>
        <w:spacing w:after="283" w:line="360" w:lineRule="auto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EC7705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 xml:space="preserve">6/ </w:t>
      </w:r>
      <w:r w:rsidR="000373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Lampionový průvod</w:t>
      </w:r>
    </w:p>
    <w:p w:rsidR="00EC7705" w:rsidRPr="00EC7705" w:rsidRDefault="00EC7705" w:rsidP="00743795">
      <w:pPr>
        <w:spacing w:after="283" w:line="360" w:lineRule="auto"/>
        <w:rPr>
          <w:rFonts w:asciiTheme="majorHAnsi" w:hAnsiTheme="majorHAnsi"/>
          <w:color w:val="333333"/>
          <w:sz w:val="28"/>
          <w:szCs w:val="28"/>
          <w:shd w:val="clear" w:color="auto" w:fill="FFFFFF"/>
        </w:rPr>
      </w:pPr>
      <w:r w:rsidRPr="00EC770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7/ </w:t>
      </w:r>
      <w:r w:rsidR="000373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Lávka přes řeku – </w:t>
      </w:r>
      <w:proofErr w:type="spellStart"/>
      <w:r w:rsidR="000373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Přemilov</w:t>
      </w:r>
      <w:proofErr w:type="spellEnd"/>
      <w:r w:rsidR="0003732C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Na Pilce</w:t>
      </w:r>
    </w:p>
    <w:p w:rsidR="00AF74AA" w:rsidRDefault="00EC7705" w:rsidP="0003732C">
      <w:pPr>
        <w:spacing w:after="283" w:line="360" w:lineRule="auto"/>
        <w:rPr>
          <w:rFonts w:asciiTheme="majorHAnsi" w:hAnsiTheme="majorHAnsi"/>
          <w:sz w:val="28"/>
          <w:szCs w:val="28"/>
        </w:rPr>
      </w:pPr>
      <w:r w:rsidRPr="00EC7705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8</w:t>
      </w:r>
      <w:r w:rsidR="0003732C">
        <w:rPr>
          <w:rFonts w:asciiTheme="majorHAnsi" w:hAnsiTheme="majorHAnsi"/>
          <w:color w:val="333333"/>
          <w:sz w:val="28"/>
          <w:szCs w:val="28"/>
          <w:shd w:val="clear" w:color="auto" w:fill="FFFFFF"/>
        </w:rPr>
        <w:t>/ různé</w:t>
      </w:r>
    </w:p>
    <w:p w:rsidR="00B50419" w:rsidRDefault="0003732C" w:rsidP="0003732C">
      <w:pPr>
        <w:spacing w:after="100" w:line="360" w:lineRule="auto"/>
        <w:rPr>
          <w:b/>
          <w:bCs/>
          <w:sz w:val="44"/>
          <w:szCs w:val="44"/>
        </w:rPr>
      </w:pPr>
      <w:r>
        <w:rPr>
          <w:rFonts w:asciiTheme="majorHAnsi" w:hAnsiTheme="majorHAnsi"/>
          <w:sz w:val="28"/>
          <w:szCs w:val="28"/>
        </w:rPr>
        <w:t>9/ Závěr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21503"/>
    <w:rsid w:val="0003732C"/>
    <w:rsid w:val="00040722"/>
    <w:rsid w:val="001775E0"/>
    <w:rsid w:val="0018440F"/>
    <w:rsid w:val="001E3065"/>
    <w:rsid w:val="003B07B2"/>
    <w:rsid w:val="004904F0"/>
    <w:rsid w:val="004D10FE"/>
    <w:rsid w:val="004E5121"/>
    <w:rsid w:val="006C6F67"/>
    <w:rsid w:val="006E3152"/>
    <w:rsid w:val="00730424"/>
    <w:rsid w:val="00743795"/>
    <w:rsid w:val="0092120F"/>
    <w:rsid w:val="009B1181"/>
    <w:rsid w:val="009F0ADC"/>
    <w:rsid w:val="00A066F3"/>
    <w:rsid w:val="00AA0D18"/>
    <w:rsid w:val="00AF74AA"/>
    <w:rsid w:val="00B50419"/>
    <w:rsid w:val="00BC17EF"/>
    <w:rsid w:val="00C102EC"/>
    <w:rsid w:val="00C30BD0"/>
    <w:rsid w:val="00CB1ADA"/>
    <w:rsid w:val="00DE3ED2"/>
    <w:rsid w:val="00E37B80"/>
    <w:rsid w:val="00E54721"/>
    <w:rsid w:val="00EC3A76"/>
    <w:rsid w:val="00E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2021-10-24T07:37:00Z</dcterms:created>
  <dcterms:modified xsi:type="dcterms:W3CDTF">2021-10-24T07:37:00Z</dcterms:modified>
</cp:coreProperties>
</file>